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 w:rsidP="00FF3DF0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4110FC" w:rsidRDefault="000F0FB8" w:rsidP="00170705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eastAsia="Times New Roman" w:cs="Times New Roman"/>
          <w:bCs/>
          <w:color w:val="000000"/>
          <w:lang w:eastAsia="pt-BR"/>
        </w:rPr>
      </w:pPr>
      <w:r w:rsidRPr="00CF7C50">
        <w:rPr>
          <w:rFonts w:eastAsia="Times New Roman" w:cs="Times New Roman"/>
          <w:bCs/>
          <w:color w:val="000000"/>
          <w:lang w:eastAsia="pt-BR"/>
        </w:rPr>
        <w:t xml:space="preserve">Interessado: </w:t>
      </w:r>
      <w:r w:rsidR="003C3635">
        <w:rPr>
          <w:rFonts w:eastAsia="Times New Roman" w:cs="Times New Roman"/>
          <w:bCs/>
          <w:color w:val="000000"/>
          <w:lang w:eastAsia="pt-BR"/>
        </w:rPr>
        <w:t>CAU/MT</w:t>
      </w:r>
    </w:p>
    <w:p w:rsidR="000F0FB8" w:rsidRPr="00CF7C50" w:rsidRDefault="000F0FB8" w:rsidP="00170705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eastAsia="Times New Roman" w:cs="Times New Roman"/>
          <w:bCs/>
          <w:color w:val="000000"/>
          <w:lang w:eastAsia="pt-BR"/>
        </w:rPr>
      </w:pPr>
      <w:r w:rsidRPr="00CF7C50">
        <w:rPr>
          <w:rFonts w:eastAsia="Times New Roman" w:cs="Times New Roman"/>
          <w:bCs/>
          <w:color w:val="000000"/>
          <w:lang w:eastAsia="pt-BR"/>
        </w:rPr>
        <w:t xml:space="preserve">Protocolo/Processo: </w:t>
      </w:r>
      <w:r w:rsidR="006F74C6">
        <w:rPr>
          <w:rFonts w:eastAsia="Times New Roman" w:cs="Times New Roman"/>
          <w:bCs/>
          <w:color w:val="000000"/>
          <w:lang w:eastAsia="pt-BR"/>
        </w:rPr>
        <w:t>2017.12.001</w:t>
      </w:r>
      <w:bookmarkStart w:id="0" w:name="_GoBack"/>
      <w:bookmarkEnd w:id="0"/>
      <w:r w:rsidR="003C3635">
        <w:rPr>
          <w:rFonts w:eastAsia="Times New Roman" w:cs="Times New Roman"/>
          <w:bCs/>
          <w:color w:val="000000"/>
          <w:lang w:eastAsia="pt-BR"/>
        </w:rPr>
        <w:t>-FIN</w:t>
      </w:r>
    </w:p>
    <w:p w:rsidR="000F0FB8" w:rsidRPr="00CF7C50" w:rsidRDefault="000F0FB8" w:rsidP="00170705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eastAsia="Times New Roman" w:cs="Times New Roman"/>
          <w:bCs/>
          <w:color w:val="000000"/>
          <w:lang w:eastAsia="pt-BR"/>
        </w:rPr>
      </w:pPr>
      <w:r w:rsidRPr="00CF7C50">
        <w:rPr>
          <w:rFonts w:eastAsia="Times New Roman" w:cs="Times New Roman"/>
          <w:bCs/>
          <w:color w:val="000000"/>
          <w:lang w:eastAsia="pt-BR"/>
        </w:rPr>
        <w:t xml:space="preserve">Assunto: </w:t>
      </w:r>
      <w:r w:rsidR="003C3635" w:rsidRPr="003C3635">
        <w:rPr>
          <w:rFonts w:eastAsia="Times New Roman" w:cs="Times New Roman"/>
          <w:bCs/>
          <w:color w:val="000000"/>
          <w:lang w:eastAsia="pt-BR"/>
        </w:rPr>
        <w:t xml:space="preserve">Prestação de Contas </w:t>
      </w:r>
      <w:r w:rsidR="003C3635">
        <w:rPr>
          <w:rFonts w:eastAsia="Times New Roman" w:cs="Times New Roman"/>
          <w:bCs/>
          <w:color w:val="000000"/>
          <w:lang w:eastAsia="pt-BR"/>
        </w:rPr>
        <w:t>mês</w:t>
      </w:r>
      <w:r w:rsidR="003C3635" w:rsidRPr="003C3635">
        <w:rPr>
          <w:rFonts w:eastAsia="Times New Roman" w:cs="Times New Roman"/>
          <w:bCs/>
          <w:color w:val="000000"/>
          <w:lang w:eastAsia="pt-BR"/>
        </w:rPr>
        <w:t xml:space="preserve"> de </w:t>
      </w:r>
      <w:r w:rsidR="00292ED5">
        <w:rPr>
          <w:rFonts w:eastAsia="Times New Roman" w:cs="Times New Roman"/>
          <w:bCs/>
          <w:color w:val="000000"/>
          <w:lang w:eastAsia="pt-BR"/>
        </w:rPr>
        <w:t>Novem</w:t>
      </w:r>
      <w:r w:rsidR="003C3635">
        <w:rPr>
          <w:rFonts w:eastAsia="Times New Roman" w:cs="Times New Roman"/>
          <w:bCs/>
          <w:color w:val="000000"/>
          <w:lang w:eastAsia="pt-BR"/>
        </w:rPr>
        <w:t>bro</w:t>
      </w:r>
      <w:r w:rsidR="003C3635" w:rsidRPr="003C3635">
        <w:rPr>
          <w:rFonts w:eastAsia="Times New Roman" w:cs="Times New Roman"/>
          <w:bCs/>
          <w:color w:val="000000"/>
          <w:lang w:eastAsia="pt-BR"/>
        </w:rPr>
        <w:t>/2017</w:t>
      </w:r>
    </w:p>
    <w:p w:rsidR="00EF7D7E" w:rsidRPr="0072501B" w:rsidRDefault="00292ED5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118</w:t>
      </w:r>
      <w:r w:rsidR="00DE0CB8" w:rsidRPr="0072501B">
        <w:rPr>
          <w:rFonts w:cs="Times New Roman"/>
          <w:b/>
          <w:color w:val="auto"/>
        </w:rPr>
        <w:t>/2017 – CAF-CAU/MT</w:t>
      </w:r>
    </w:p>
    <w:p w:rsidR="00F65FF3" w:rsidRPr="0072501B" w:rsidRDefault="00DE0CB8" w:rsidP="00E772EA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72501B">
        <w:rPr>
          <w:rFonts w:cs="Times New Roman"/>
          <w:color w:val="auto"/>
        </w:rPr>
        <w:t xml:space="preserve">A </w:t>
      </w:r>
      <w:r w:rsidRPr="0072501B">
        <w:rPr>
          <w:rFonts w:cs="Times New Roman"/>
          <w:b/>
          <w:color w:val="auto"/>
        </w:rPr>
        <w:t>Comissão de Planejamento, Administração e Finança do CAU/MT</w:t>
      </w:r>
      <w:r w:rsidR="00E75D9A">
        <w:rPr>
          <w:rFonts w:cs="Times New Roman"/>
          <w:b/>
          <w:color w:val="auto"/>
        </w:rPr>
        <w:t>-</w:t>
      </w:r>
      <w:r w:rsidRPr="0072501B">
        <w:rPr>
          <w:rFonts w:cs="Times New Roman"/>
          <w:color w:val="auto"/>
        </w:rPr>
        <w:t xml:space="preserve">(CAF-CAU/MT), reunida </w:t>
      </w:r>
      <w:r w:rsidRPr="0072501B">
        <w:rPr>
          <w:rFonts w:cs="Times New Roman"/>
          <w:bCs/>
          <w:color w:val="auto"/>
        </w:rPr>
        <w:t>ordinariamente</w:t>
      </w:r>
      <w:r w:rsidRPr="0072501B">
        <w:rPr>
          <w:rFonts w:cs="Times New Roman"/>
          <w:color w:val="auto"/>
        </w:rPr>
        <w:t xml:space="preserve"> em Cuiabá-MT</w:t>
      </w:r>
      <w:r w:rsidR="00770494" w:rsidRPr="0072501B">
        <w:rPr>
          <w:rFonts w:cs="Times New Roman"/>
          <w:color w:val="auto"/>
        </w:rPr>
        <w:t>,</w:t>
      </w:r>
      <w:r w:rsidRPr="0072501B">
        <w:rPr>
          <w:rFonts w:cs="Times New Roman"/>
          <w:color w:val="auto"/>
        </w:rPr>
        <w:t xml:space="preserve"> na sede do CAU/MT,</w:t>
      </w:r>
      <w:r w:rsidR="00770494" w:rsidRPr="0072501B">
        <w:rPr>
          <w:rFonts w:cs="Times New Roman"/>
          <w:color w:val="auto"/>
        </w:rPr>
        <w:t xml:space="preserve"> no dia </w:t>
      </w:r>
      <w:r w:rsidR="008A3F8E">
        <w:rPr>
          <w:rFonts w:cs="Times New Roman"/>
          <w:color w:val="auto"/>
        </w:rPr>
        <w:t>05</w:t>
      </w:r>
      <w:r w:rsidR="00770494" w:rsidRPr="0072501B">
        <w:rPr>
          <w:rFonts w:cs="Times New Roman"/>
          <w:color w:val="auto"/>
        </w:rPr>
        <w:t xml:space="preserve"> de </w:t>
      </w:r>
      <w:r w:rsidR="008A3F8E">
        <w:rPr>
          <w:rFonts w:cs="Times New Roman"/>
          <w:color w:val="auto"/>
        </w:rPr>
        <w:t>dez</w:t>
      </w:r>
      <w:r w:rsidR="00680BF6">
        <w:rPr>
          <w:rFonts w:cs="Times New Roman"/>
          <w:color w:val="auto"/>
        </w:rPr>
        <w:t xml:space="preserve">embro </w:t>
      </w:r>
      <w:r w:rsidR="00BD5521" w:rsidRPr="0072501B">
        <w:rPr>
          <w:rFonts w:cs="Times New Roman"/>
          <w:color w:val="auto"/>
        </w:rPr>
        <w:t>de 2017</w:t>
      </w:r>
      <w:r w:rsidR="00770494" w:rsidRPr="0072501B">
        <w:rPr>
          <w:rFonts w:cs="Times New Roman"/>
          <w:color w:val="auto"/>
        </w:rPr>
        <w:t>,</w:t>
      </w:r>
      <w:r w:rsidRPr="0072501B">
        <w:rPr>
          <w:rFonts w:cs="Times New Roman"/>
          <w:color w:val="auto"/>
        </w:rPr>
        <w:t xml:space="preserve"> no uso das competências que lhe conferem o Art.</w:t>
      </w:r>
      <w:bookmarkStart w:id="1" w:name="__UnoMark__78_1462071722"/>
      <w:bookmarkEnd w:id="1"/>
      <w:r w:rsidRPr="0072501B">
        <w:rPr>
          <w:rFonts w:cs="Times New Roman"/>
          <w:color w:val="auto"/>
        </w:rPr>
        <w:t xml:space="preserve"> 42 do Regimento Interno do CAU/MT, </w:t>
      </w:r>
      <w:r w:rsidR="00F33125" w:rsidRPr="0072501B">
        <w:rPr>
          <w:rFonts w:cs="Times New Roman"/>
          <w:color w:val="auto"/>
        </w:rPr>
        <w:t>após a</w:t>
      </w:r>
      <w:r w:rsidR="00F65FF3" w:rsidRPr="0072501B">
        <w:rPr>
          <w:rFonts w:cs="Times New Roman"/>
          <w:color w:val="auto"/>
        </w:rPr>
        <w:t>nálise do assunto em epígrafe;</w:t>
      </w:r>
    </w:p>
    <w:p w:rsidR="003C3635" w:rsidRPr="003C3635" w:rsidRDefault="003C3635" w:rsidP="003C3635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FB4AA0" w:rsidRDefault="003C3635" w:rsidP="003C3635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  <w:r w:rsidRPr="003C3635">
        <w:rPr>
          <w:rFonts w:cs="Times New Roman"/>
          <w:color w:val="auto"/>
          <w:shd w:val="clear" w:color="auto" w:fill="FFFFFF"/>
        </w:rPr>
        <w:t>Considerando a Resolução nº 101 que dispõe sobre procedimentos orçamentários, contábeis e de prestação de contas a serem adotados pelos Conselhos de Arquitetura e Urbanismo dos Estados, artigo 8º;</w:t>
      </w:r>
    </w:p>
    <w:p w:rsidR="00945CB2" w:rsidRDefault="00945CB2" w:rsidP="00CF7C50">
      <w:pPr>
        <w:pStyle w:val="Padro"/>
        <w:spacing w:after="0" w:line="240" w:lineRule="auto"/>
        <w:jc w:val="both"/>
        <w:rPr>
          <w:rFonts w:cs="Times New Roman"/>
          <w:color w:val="auto"/>
          <w:lang w:eastAsia="pt-BR" w:bidi="ar-SA"/>
        </w:rPr>
      </w:pPr>
    </w:p>
    <w:p w:rsidR="00790E9C" w:rsidRDefault="00790E9C" w:rsidP="00CF7C50">
      <w:pPr>
        <w:pStyle w:val="Padro"/>
        <w:spacing w:after="0" w:line="240" w:lineRule="auto"/>
        <w:jc w:val="both"/>
        <w:rPr>
          <w:rFonts w:cs="Times New Roman"/>
          <w:b/>
        </w:rPr>
      </w:pPr>
    </w:p>
    <w:p w:rsidR="002E70BB" w:rsidRPr="00427CC0" w:rsidRDefault="00DE0CB8" w:rsidP="00CF7C50">
      <w:pPr>
        <w:pStyle w:val="Padro"/>
        <w:spacing w:after="0" w:line="240" w:lineRule="auto"/>
        <w:jc w:val="both"/>
        <w:rPr>
          <w:rFonts w:cs="Times New Roman"/>
          <w:b/>
        </w:rPr>
      </w:pPr>
      <w:r w:rsidRPr="00050562">
        <w:rPr>
          <w:rFonts w:cs="Times New Roman"/>
          <w:b/>
        </w:rPr>
        <w:t>DELIBEROU:</w:t>
      </w:r>
    </w:p>
    <w:p w:rsidR="003C3635" w:rsidRPr="003C3635" w:rsidRDefault="003C3635" w:rsidP="003C3635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3C3635" w:rsidRPr="003C3635" w:rsidRDefault="003C3635" w:rsidP="003C3635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  <w:r w:rsidRPr="003C3635">
        <w:rPr>
          <w:rFonts w:cs="Times New Roman"/>
          <w:lang w:bidi="ar-SA"/>
        </w:rPr>
        <w:t>1.</w:t>
      </w:r>
      <w:r w:rsidRPr="003C3635">
        <w:rPr>
          <w:rFonts w:cs="Times New Roman"/>
          <w:lang w:bidi="ar-SA"/>
        </w:rPr>
        <w:tab/>
        <w:t xml:space="preserve">A Comissão aprova o relatório sobre a Prestação de Contas </w:t>
      </w:r>
      <w:r w:rsidR="00292ED5">
        <w:rPr>
          <w:rFonts w:cs="Times New Roman"/>
          <w:lang w:bidi="ar-SA"/>
        </w:rPr>
        <w:t>do mês de Novem</w:t>
      </w:r>
      <w:r>
        <w:rPr>
          <w:rFonts w:cs="Times New Roman"/>
          <w:lang w:bidi="ar-SA"/>
        </w:rPr>
        <w:t>bro</w:t>
      </w:r>
      <w:r w:rsidRPr="003C3635">
        <w:rPr>
          <w:rFonts w:cs="Times New Roman"/>
          <w:lang w:bidi="ar-SA"/>
        </w:rPr>
        <w:t>/2017;</w:t>
      </w:r>
    </w:p>
    <w:p w:rsidR="003C3635" w:rsidRDefault="003C3635" w:rsidP="003C3635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  <w:r w:rsidRPr="003C3635">
        <w:rPr>
          <w:rFonts w:cs="Times New Roman"/>
          <w:lang w:bidi="ar-SA"/>
        </w:rPr>
        <w:t>2.</w:t>
      </w:r>
      <w:r w:rsidRPr="003C3635">
        <w:rPr>
          <w:rFonts w:cs="Times New Roman"/>
          <w:lang w:bidi="ar-SA"/>
        </w:rPr>
        <w:tab/>
        <w:t>Encaminhar a referida proposta para apreciação da Presidência do CAU/MT e encaminhamento ao Plenário.</w:t>
      </w:r>
    </w:p>
    <w:p w:rsidR="004357AA" w:rsidRDefault="004357AA" w:rsidP="004357AA">
      <w:pPr>
        <w:pStyle w:val="Standard"/>
        <w:tabs>
          <w:tab w:val="left" w:pos="54"/>
        </w:tabs>
        <w:jc w:val="both"/>
        <w:rPr>
          <w:rFonts w:cs="Times New Roman"/>
        </w:rPr>
      </w:pPr>
    </w:p>
    <w:p w:rsidR="003C3635" w:rsidRPr="004357AA" w:rsidRDefault="003C3635" w:rsidP="004357AA">
      <w:pPr>
        <w:pStyle w:val="Standard"/>
        <w:tabs>
          <w:tab w:val="left" w:pos="54"/>
        </w:tabs>
        <w:jc w:val="both"/>
        <w:rPr>
          <w:rFonts w:cs="Times New Roman"/>
        </w:rPr>
      </w:pPr>
    </w:p>
    <w:p w:rsidR="00EF7D7E" w:rsidRDefault="008A3F8E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05</w:t>
      </w:r>
      <w:r w:rsidR="00770494">
        <w:rPr>
          <w:rFonts w:cs="Times New Roman"/>
        </w:rPr>
        <w:t xml:space="preserve"> de </w:t>
      </w:r>
      <w:r>
        <w:rPr>
          <w:rFonts w:cs="Times New Roman"/>
        </w:rPr>
        <w:t>Dez</w:t>
      </w:r>
      <w:r w:rsidR="00CF7C50">
        <w:rPr>
          <w:rFonts w:cs="Times New Roman"/>
        </w:rPr>
        <w:t>em</w:t>
      </w:r>
      <w:r w:rsidR="00062AC3">
        <w:rPr>
          <w:rFonts w:cs="Times New Roman"/>
        </w:rPr>
        <w:t>br</w:t>
      </w:r>
      <w:r w:rsidR="00D234CE">
        <w:rPr>
          <w:rFonts w:cs="Times New Roman"/>
        </w:rPr>
        <w:t>o</w:t>
      </w:r>
      <w:r w:rsidR="000A5FCF">
        <w:rPr>
          <w:rFonts w:cs="Times New Roman"/>
        </w:rPr>
        <w:t xml:space="preserve"> </w:t>
      </w:r>
      <w:r w:rsidR="00E94121">
        <w:rPr>
          <w:rFonts w:cs="Times New Roman"/>
        </w:rPr>
        <w:t>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72501B" w:rsidRPr="00A32BA1" w:rsidRDefault="0072501B">
      <w:pPr>
        <w:pStyle w:val="Padro"/>
        <w:spacing w:after="0" w:line="240" w:lineRule="auto"/>
        <w:jc w:val="both"/>
        <w:rPr>
          <w:rFonts w:cs="Times New Roman"/>
          <w:b/>
          <w:bCs/>
          <w:color w:val="auto"/>
        </w:rPr>
      </w:pPr>
    </w:p>
    <w:p w:rsidR="00050562" w:rsidRPr="00A32BA1" w:rsidRDefault="00050562">
      <w:pPr>
        <w:pStyle w:val="Padro"/>
        <w:spacing w:after="0" w:line="240" w:lineRule="auto"/>
        <w:jc w:val="both"/>
        <w:rPr>
          <w:rFonts w:cs="Times New Roman"/>
          <w:b/>
          <w:bCs/>
          <w:color w:val="auto"/>
        </w:rPr>
      </w:pPr>
    </w:p>
    <w:p w:rsidR="00FC0FD7" w:rsidRPr="00A32BA1" w:rsidRDefault="00FC0FD7" w:rsidP="00FC0FD7">
      <w:pPr>
        <w:pStyle w:val="Padro"/>
        <w:spacing w:after="0" w:line="240" w:lineRule="auto"/>
        <w:ind w:right="-142"/>
        <w:jc w:val="both"/>
        <w:rPr>
          <w:rFonts w:cs="Times New Roman"/>
          <w:b/>
          <w:bCs/>
          <w:color w:val="auto"/>
        </w:rPr>
      </w:pPr>
      <w:r w:rsidRPr="00A32BA1">
        <w:rPr>
          <w:rFonts w:cs="Times New Roman"/>
          <w:b/>
          <w:bCs/>
          <w:color w:val="auto"/>
        </w:rPr>
        <w:t>FRANCISCO JOSÉ DUARTE GOMES _____________________________________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color w:val="auto"/>
        </w:rPr>
        <w:t>Coordenador da CAF</w:t>
      </w:r>
      <w:r w:rsidRPr="00A32BA1">
        <w:rPr>
          <w:rFonts w:cs="Times New Roman"/>
          <w:b/>
          <w:color w:val="auto"/>
        </w:rPr>
        <w:t xml:space="preserve"> – </w:t>
      </w:r>
      <w:r w:rsidRPr="00A32BA1">
        <w:rPr>
          <w:rFonts w:cs="Times New Roman"/>
          <w:color w:val="auto"/>
        </w:rPr>
        <w:t>CAU/MT</w:t>
      </w:r>
    </w:p>
    <w:p w:rsidR="00273349" w:rsidRDefault="00273349" w:rsidP="00FC0FD7">
      <w:pPr>
        <w:pStyle w:val="Padro"/>
        <w:spacing w:after="0" w:line="240" w:lineRule="auto"/>
        <w:jc w:val="both"/>
        <w:rPr>
          <w:rFonts w:cs="Times New Roman"/>
          <w:b/>
          <w:bCs/>
          <w:color w:val="auto"/>
        </w:rPr>
      </w:pPr>
    </w:p>
    <w:p w:rsidR="00636AB2" w:rsidRPr="00A32BA1" w:rsidRDefault="00636AB2" w:rsidP="00FC0FD7">
      <w:pPr>
        <w:pStyle w:val="Padro"/>
        <w:spacing w:after="0" w:line="240" w:lineRule="auto"/>
        <w:jc w:val="both"/>
        <w:rPr>
          <w:rFonts w:cs="Times New Roman"/>
          <w:b/>
          <w:bCs/>
          <w:color w:val="auto"/>
        </w:rPr>
      </w:pP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b/>
          <w:bCs/>
          <w:color w:val="auto"/>
        </w:rPr>
        <w:t xml:space="preserve">ALTAIR </w:t>
      </w:r>
      <w:proofErr w:type="gramStart"/>
      <w:r w:rsidRPr="00A32BA1">
        <w:rPr>
          <w:rFonts w:cs="Times New Roman"/>
          <w:b/>
          <w:bCs/>
          <w:color w:val="auto"/>
        </w:rPr>
        <w:t>MEDEIROS  _</w:t>
      </w:r>
      <w:proofErr w:type="gramEnd"/>
      <w:r w:rsidRPr="00A32BA1">
        <w:rPr>
          <w:rFonts w:cs="Times New Roman"/>
          <w:b/>
          <w:bCs/>
          <w:color w:val="auto"/>
        </w:rPr>
        <w:t>_________</w:t>
      </w:r>
      <w:r w:rsidRPr="00A32BA1">
        <w:rPr>
          <w:rFonts w:cs="Times New Roman"/>
          <w:color w:val="auto"/>
        </w:rPr>
        <w:t>__________________________________________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color w:val="auto"/>
        </w:rPr>
        <w:t>Conselheiro Titular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color w:val="auto"/>
        </w:rPr>
      </w:pPr>
    </w:p>
    <w:p w:rsidR="00273349" w:rsidRPr="00A32BA1" w:rsidRDefault="00273349" w:rsidP="00FC0FD7">
      <w:pPr>
        <w:pStyle w:val="Padro"/>
        <w:spacing w:after="0" w:line="240" w:lineRule="auto"/>
        <w:jc w:val="both"/>
        <w:rPr>
          <w:color w:val="auto"/>
        </w:rPr>
      </w:pP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b/>
          <w:color w:val="auto"/>
        </w:rPr>
        <w:t xml:space="preserve">ELIANE DE CAMPOS </w:t>
      </w:r>
      <w:proofErr w:type="gramStart"/>
      <w:r w:rsidRPr="00A32BA1">
        <w:rPr>
          <w:rFonts w:cs="Times New Roman"/>
          <w:b/>
          <w:color w:val="auto"/>
        </w:rPr>
        <w:t>GOMES  _</w:t>
      </w:r>
      <w:proofErr w:type="gramEnd"/>
      <w:r w:rsidRPr="00A32BA1">
        <w:rPr>
          <w:rFonts w:cs="Times New Roman"/>
          <w:b/>
          <w:color w:val="auto"/>
        </w:rPr>
        <w:t>________</w:t>
      </w:r>
      <w:r w:rsidRPr="00A32BA1">
        <w:rPr>
          <w:rFonts w:cs="Times New Roman"/>
          <w:color w:val="auto"/>
        </w:rPr>
        <w:t>__________________________________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color w:val="auto"/>
        </w:rPr>
        <w:t>Conselheira Titular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</w:p>
    <w:p w:rsidR="00273349" w:rsidRPr="00A32BA1" w:rsidRDefault="00273349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b/>
          <w:color w:val="auto"/>
        </w:rPr>
        <w:t>CARLOS ALBERTO OSEKO JUNIOR ________</w:t>
      </w:r>
      <w:r w:rsidRPr="00A32BA1">
        <w:rPr>
          <w:rFonts w:cs="Times New Roman"/>
          <w:color w:val="auto"/>
        </w:rPr>
        <w:t>_____________________________</w:t>
      </w:r>
    </w:p>
    <w:p w:rsidR="00CF7C50" w:rsidRDefault="00FC0FD7" w:rsidP="00636AB2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color w:val="auto"/>
        </w:rPr>
        <w:t>Conselheiro Titular</w:t>
      </w:r>
    </w:p>
    <w:p w:rsidR="008A3F8E" w:rsidRDefault="008A3F8E" w:rsidP="00636AB2">
      <w:pPr>
        <w:pStyle w:val="Padro"/>
        <w:spacing w:after="0" w:line="240" w:lineRule="auto"/>
        <w:jc w:val="both"/>
        <w:rPr>
          <w:rFonts w:cs="Times New Roman"/>
          <w:color w:val="auto"/>
        </w:rPr>
      </w:pPr>
    </w:p>
    <w:p w:rsidR="008A3F8E" w:rsidRDefault="008A3F8E" w:rsidP="00636AB2">
      <w:pPr>
        <w:pStyle w:val="Padro"/>
        <w:spacing w:after="0" w:line="240" w:lineRule="auto"/>
        <w:jc w:val="both"/>
        <w:rPr>
          <w:rFonts w:cs="Times New Roman"/>
          <w:color w:val="auto"/>
        </w:rPr>
      </w:pPr>
    </w:p>
    <w:p w:rsidR="008A3F8E" w:rsidRPr="008A3F8E" w:rsidRDefault="008A3F8E" w:rsidP="00636AB2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8A3F8E">
        <w:rPr>
          <w:rFonts w:cs="Times New Roman"/>
          <w:b/>
          <w:color w:val="auto"/>
        </w:rPr>
        <w:t>EDUARDO CAIRO CHILETTO</w:t>
      </w:r>
      <w:r>
        <w:rPr>
          <w:rFonts w:cs="Times New Roman"/>
          <w:b/>
          <w:color w:val="auto"/>
        </w:rPr>
        <w:t xml:space="preserve"> ___________________________________________</w:t>
      </w:r>
    </w:p>
    <w:p w:rsidR="008A3F8E" w:rsidRPr="00A32BA1" w:rsidRDefault="008A3F8E" w:rsidP="00636AB2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Conselheiro Titular</w:t>
      </w:r>
    </w:p>
    <w:sectPr w:rsidR="008A3F8E" w:rsidRPr="00A32BA1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6C6"/>
    <w:multiLevelType w:val="hybridMultilevel"/>
    <w:tmpl w:val="9322E850"/>
    <w:lvl w:ilvl="0" w:tplc="F98C2F4C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77490161"/>
    <w:multiLevelType w:val="hybridMultilevel"/>
    <w:tmpl w:val="CD9C53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100BD"/>
    <w:rsid w:val="0001760C"/>
    <w:rsid w:val="00030F06"/>
    <w:rsid w:val="0003404E"/>
    <w:rsid w:val="00034E9C"/>
    <w:rsid w:val="00050562"/>
    <w:rsid w:val="0005253A"/>
    <w:rsid w:val="00062AC3"/>
    <w:rsid w:val="0009592F"/>
    <w:rsid w:val="000A5FCF"/>
    <w:rsid w:val="000D0376"/>
    <w:rsid w:val="000F0FB8"/>
    <w:rsid w:val="00127F3F"/>
    <w:rsid w:val="001334DF"/>
    <w:rsid w:val="001409D7"/>
    <w:rsid w:val="0016480B"/>
    <w:rsid w:val="00170705"/>
    <w:rsid w:val="001870A9"/>
    <w:rsid w:val="001A5E0F"/>
    <w:rsid w:val="001C3257"/>
    <w:rsid w:val="001C41E0"/>
    <w:rsid w:val="001F6BF5"/>
    <w:rsid w:val="00216C31"/>
    <w:rsid w:val="00230611"/>
    <w:rsid w:val="0023559A"/>
    <w:rsid w:val="00273349"/>
    <w:rsid w:val="002806E0"/>
    <w:rsid w:val="002806F8"/>
    <w:rsid w:val="00292ED5"/>
    <w:rsid w:val="002A13FC"/>
    <w:rsid w:val="002B2E85"/>
    <w:rsid w:val="002E317A"/>
    <w:rsid w:val="002E4000"/>
    <w:rsid w:val="002E70BB"/>
    <w:rsid w:val="00316ADA"/>
    <w:rsid w:val="003A00D6"/>
    <w:rsid w:val="003B684D"/>
    <w:rsid w:val="003C3635"/>
    <w:rsid w:val="004110FC"/>
    <w:rsid w:val="00427CC0"/>
    <w:rsid w:val="004357AA"/>
    <w:rsid w:val="00465333"/>
    <w:rsid w:val="004E280F"/>
    <w:rsid w:val="004E5FF1"/>
    <w:rsid w:val="00501855"/>
    <w:rsid w:val="00507B98"/>
    <w:rsid w:val="00561621"/>
    <w:rsid w:val="005625D6"/>
    <w:rsid w:val="005B2FC5"/>
    <w:rsid w:val="005C6DFB"/>
    <w:rsid w:val="005E782D"/>
    <w:rsid w:val="006123D0"/>
    <w:rsid w:val="00636AB2"/>
    <w:rsid w:val="00667BBA"/>
    <w:rsid w:val="00670AD2"/>
    <w:rsid w:val="00680BF6"/>
    <w:rsid w:val="0068629D"/>
    <w:rsid w:val="00687119"/>
    <w:rsid w:val="006C05DF"/>
    <w:rsid w:val="006D2C61"/>
    <w:rsid w:val="006F74C6"/>
    <w:rsid w:val="00715778"/>
    <w:rsid w:val="0072501B"/>
    <w:rsid w:val="007326BB"/>
    <w:rsid w:val="00743E04"/>
    <w:rsid w:val="00770494"/>
    <w:rsid w:val="007874D3"/>
    <w:rsid w:val="007904B3"/>
    <w:rsid w:val="00790E9C"/>
    <w:rsid w:val="007E25E0"/>
    <w:rsid w:val="00860D4E"/>
    <w:rsid w:val="00887544"/>
    <w:rsid w:val="008939AA"/>
    <w:rsid w:val="008A3F8E"/>
    <w:rsid w:val="008B0858"/>
    <w:rsid w:val="008B5D7D"/>
    <w:rsid w:val="008C1AF8"/>
    <w:rsid w:val="008C639B"/>
    <w:rsid w:val="008D38B8"/>
    <w:rsid w:val="008E1C91"/>
    <w:rsid w:val="008E35DA"/>
    <w:rsid w:val="00906DA8"/>
    <w:rsid w:val="00945CB2"/>
    <w:rsid w:val="00973098"/>
    <w:rsid w:val="00977A79"/>
    <w:rsid w:val="00997E88"/>
    <w:rsid w:val="00A32BA1"/>
    <w:rsid w:val="00A34CB7"/>
    <w:rsid w:val="00A515C9"/>
    <w:rsid w:val="00A831DD"/>
    <w:rsid w:val="00A849E4"/>
    <w:rsid w:val="00A951F1"/>
    <w:rsid w:val="00AB54FF"/>
    <w:rsid w:val="00AD7959"/>
    <w:rsid w:val="00AF6750"/>
    <w:rsid w:val="00B0106B"/>
    <w:rsid w:val="00B17CE0"/>
    <w:rsid w:val="00B519DC"/>
    <w:rsid w:val="00B52F6F"/>
    <w:rsid w:val="00B605CC"/>
    <w:rsid w:val="00BB78BC"/>
    <w:rsid w:val="00BD2CAA"/>
    <w:rsid w:val="00BD5521"/>
    <w:rsid w:val="00C32E94"/>
    <w:rsid w:val="00C42678"/>
    <w:rsid w:val="00C82E4C"/>
    <w:rsid w:val="00CE6F66"/>
    <w:rsid w:val="00CE7E30"/>
    <w:rsid w:val="00CF7C50"/>
    <w:rsid w:val="00D117BB"/>
    <w:rsid w:val="00D17B51"/>
    <w:rsid w:val="00D234CE"/>
    <w:rsid w:val="00D54D43"/>
    <w:rsid w:val="00D73B45"/>
    <w:rsid w:val="00DE0CB8"/>
    <w:rsid w:val="00DF5F6C"/>
    <w:rsid w:val="00E1262A"/>
    <w:rsid w:val="00E27E3D"/>
    <w:rsid w:val="00E46520"/>
    <w:rsid w:val="00E75D9A"/>
    <w:rsid w:val="00E772EA"/>
    <w:rsid w:val="00E84E42"/>
    <w:rsid w:val="00E94121"/>
    <w:rsid w:val="00ED6D0B"/>
    <w:rsid w:val="00EF6414"/>
    <w:rsid w:val="00EF66EF"/>
    <w:rsid w:val="00EF7D7E"/>
    <w:rsid w:val="00F2016B"/>
    <w:rsid w:val="00F23247"/>
    <w:rsid w:val="00F33125"/>
    <w:rsid w:val="00F65FF3"/>
    <w:rsid w:val="00F75943"/>
    <w:rsid w:val="00F95E18"/>
    <w:rsid w:val="00FB47F4"/>
    <w:rsid w:val="00FB4AA0"/>
    <w:rsid w:val="00FB53DF"/>
    <w:rsid w:val="00FC0FD7"/>
    <w:rsid w:val="00FC3D4A"/>
    <w:rsid w:val="00FE2917"/>
    <w:rsid w:val="00FF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7B690-264E-4E43-8708-6F11D1F8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Note CAUMT</cp:lastModifiedBy>
  <cp:revision>4</cp:revision>
  <cp:lastPrinted>2017-12-05T20:57:00Z</cp:lastPrinted>
  <dcterms:created xsi:type="dcterms:W3CDTF">2017-12-05T20:56:00Z</dcterms:created>
  <dcterms:modified xsi:type="dcterms:W3CDTF">2017-12-05T20:58:00Z</dcterms:modified>
  <dc:language>pt-BR</dc:language>
</cp:coreProperties>
</file>